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691" w:rsidRPr="00490F70" w:rsidRDefault="007D1691">
      <w:pPr>
        <w:pStyle w:val="a3"/>
        <w:rPr>
          <w:b/>
          <w:sz w:val="20"/>
          <w:lang w:val="en-US"/>
        </w:rPr>
      </w:pPr>
    </w:p>
    <w:p w:rsidR="00490F70" w:rsidRPr="006C5C4D" w:rsidRDefault="00490F70" w:rsidP="00490F70">
      <w:pPr>
        <w:spacing w:after="200" w:line="276" w:lineRule="auto"/>
        <w:jc w:val="center"/>
        <w:rPr>
          <w:rFonts w:ascii="Century Schoolbook" w:hAnsi="Century Schoolbook"/>
        </w:rPr>
      </w:pPr>
      <w:r w:rsidRPr="006C5C4D">
        <w:rPr>
          <w:rFonts w:ascii="Century Schoolbook" w:hAnsi="Century Schoolbook"/>
          <w:noProof/>
          <w:lang w:eastAsia="ru-RU"/>
        </w:rPr>
        <w:drawing>
          <wp:inline distT="0" distB="0" distL="0" distR="0">
            <wp:extent cx="876300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F70" w:rsidRPr="006C5C4D" w:rsidRDefault="00490F70" w:rsidP="00490F70">
      <w:pPr>
        <w:jc w:val="center"/>
        <w:rPr>
          <w:rFonts w:ascii="Century Schoolbook" w:hAnsi="Century Schoolbook"/>
          <w:b/>
          <w:sz w:val="20"/>
        </w:rPr>
      </w:pPr>
      <w:r w:rsidRPr="006C5C4D">
        <w:rPr>
          <w:rFonts w:ascii="Century Schoolbook" w:hAnsi="Century Schoolbook"/>
          <w:b/>
          <w:sz w:val="20"/>
        </w:rPr>
        <w:t xml:space="preserve">УПРАВЛЕНИЕ ОБРАЗОВАНИЯ АДМИНИСТРАЦИИ </w:t>
      </w:r>
    </w:p>
    <w:p w:rsidR="00490F70" w:rsidRPr="006C5C4D" w:rsidRDefault="00490F70" w:rsidP="00490F70">
      <w:pPr>
        <w:jc w:val="center"/>
        <w:rPr>
          <w:rFonts w:ascii="Century Schoolbook" w:hAnsi="Century Schoolbook"/>
          <w:b/>
          <w:sz w:val="20"/>
        </w:rPr>
      </w:pPr>
      <w:r w:rsidRPr="006C5C4D">
        <w:rPr>
          <w:rFonts w:ascii="Century Schoolbook" w:hAnsi="Century Schoolbook"/>
          <w:b/>
          <w:sz w:val="20"/>
        </w:rPr>
        <w:t>ЖУКОВСКОГО МУНИЦИПАЛЬНОГО ОКРУГА БРЯНСКОЙ ОБЛАСТИ</w:t>
      </w:r>
    </w:p>
    <w:p w:rsidR="00490F70" w:rsidRPr="006C5C4D" w:rsidRDefault="00490F70" w:rsidP="00490F70">
      <w:pPr>
        <w:jc w:val="center"/>
        <w:rPr>
          <w:rFonts w:ascii="Century Schoolbook" w:hAnsi="Century Schoolbook"/>
          <w:b/>
          <w:sz w:val="20"/>
        </w:rPr>
      </w:pPr>
      <w:r w:rsidRPr="006C5C4D">
        <w:rPr>
          <w:rFonts w:ascii="Century Schoolbook" w:hAnsi="Century Schoolbook"/>
          <w:b/>
          <w:sz w:val="20"/>
        </w:rPr>
        <w:t>МУНИЦИПАЛЬНОЕ БЮДЖЕТНОЕ ОБЩЕОБРАЗОВАТЕЛЬНОЕ УЧРЕЖДЕНИЕ</w:t>
      </w:r>
    </w:p>
    <w:p w:rsidR="00490F70" w:rsidRPr="006C5C4D" w:rsidRDefault="00490F70" w:rsidP="00490F70">
      <w:pPr>
        <w:jc w:val="center"/>
        <w:rPr>
          <w:rFonts w:ascii="Century Schoolbook" w:hAnsi="Century Schoolbook"/>
          <w:b/>
          <w:sz w:val="20"/>
        </w:rPr>
      </w:pPr>
      <w:r w:rsidRPr="006C5C4D">
        <w:rPr>
          <w:rFonts w:ascii="Century Schoolbook" w:hAnsi="Century Schoolbook"/>
          <w:b/>
          <w:sz w:val="20"/>
        </w:rPr>
        <w:t xml:space="preserve">ЖУКОВСКАЯ СРЕДНЯЯ ОБЩЕОБРАЗОВАТЕЛЬНАЯ ШКОЛА №2 </w:t>
      </w:r>
    </w:p>
    <w:p w:rsidR="00490F70" w:rsidRPr="006C5C4D" w:rsidRDefault="00490F70" w:rsidP="00490F70">
      <w:pPr>
        <w:jc w:val="center"/>
        <w:rPr>
          <w:rFonts w:ascii="Century Schoolbook" w:hAnsi="Century Schoolbook"/>
          <w:b/>
          <w:sz w:val="18"/>
        </w:rPr>
      </w:pPr>
      <w:r w:rsidRPr="006C5C4D">
        <w:rPr>
          <w:rFonts w:ascii="Century Schoolbook" w:hAnsi="Century Schoolbook"/>
          <w:b/>
          <w:sz w:val="18"/>
        </w:rPr>
        <w:t>имени Героя Советского Союза Егора Павловича Новикова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38"/>
      </w:tblGrid>
      <w:tr w:rsidR="00490F70" w:rsidRPr="006C5C4D" w:rsidTr="001A33A1">
        <w:tc>
          <w:tcPr>
            <w:tcW w:w="1013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90F70" w:rsidRPr="006C5C4D" w:rsidRDefault="00490F70" w:rsidP="001A33A1">
            <w:pPr>
              <w:rPr>
                <w:rFonts w:ascii="Century Schoolbook" w:hAnsi="Century Schoolbook"/>
              </w:rPr>
            </w:pPr>
          </w:p>
        </w:tc>
      </w:tr>
    </w:tbl>
    <w:p w:rsidR="007D1691" w:rsidRDefault="007D1691">
      <w:pPr>
        <w:pStyle w:val="a3"/>
        <w:spacing w:before="3"/>
        <w:rPr>
          <w:b/>
          <w:sz w:val="17"/>
        </w:rPr>
      </w:pPr>
    </w:p>
    <w:p w:rsidR="007D1691" w:rsidRDefault="00B7259C">
      <w:pPr>
        <w:spacing w:before="92"/>
        <w:ind w:left="5860" w:right="562" w:firstLine="2674"/>
        <w:jc w:val="right"/>
      </w:pPr>
      <w:proofErr w:type="gramStart"/>
      <w:r>
        <w:t>Утвержден</w:t>
      </w:r>
      <w:proofErr w:type="gramEnd"/>
      <w:r>
        <w:rPr>
          <w:spacing w:val="-5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</w:t>
      </w:r>
      <w:r w:rsidR="00490F70">
        <w:t>Б</w:t>
      </w:r>
      <w:r>
        <w:t>ОУ</w:t>
      </w:r>
      <w:r>
        <w:rPr>
          <w:spacing w:val="-2"/>
        </w:rPr>
        <w:t xml:space="preserve"> </w:t>
      </w:r>
      <w:r w:rsidR="00490F70">
        <w:t>Жуковской СОШ №2 им Е.П.Новикова</w:t>
      </w:r>
    </w:p>
    <w:p w:rsidR="007D1691" w:rsidRDefault="00B7259C">
      <w:pPr>
        <w:ind w:right="565"/>
        <w:jc w:val="right"/>
      </w:pPr>
      <w:r>
        <w:t>от</w:t>
      </w:r>
      <w:r>
        <w:rPr>
          <w:spacing w:val="-2"/>
        </w:rPr>
        <w:t xml:space="preserve"> </w:t>
      </w:r>
      <w:r w:rsidR="00F56DCE">
        <w:t>29</w:t>
      </w:r>
      <w:r>
        <w:t>.08.202</w:t>
      </w:r>
      <w:r w:rsidR="00F56DCE">
        <w:t>5</w:t>
      </w:r>
      <w:r>
        <w:t>г.</w:t>
      </w:r>
      <w:r>
        <w:rPr>
          <w:spacing w:val="-4"/>
        </w:rPr>
        <w:t xml:space="preserve"> </w:t>
      </w:r>
      <w:r>
        <w:t>№</w:t>
      </w:r>
      <w:r w:rsidR="00F56DCE">
        <w:t>212</w:t>
      </w:r>
    </w:p>
    <w:p w:rsidR="007D1691" w:rsidRDefault="007D1691">
      <w:pPr>
        <w:pStyle w:val="a3"/>
        <w:rPr>
          <w:sz w:val="22"/>
        </w:rPr>
      </w:pPr>
    </w:p>
    <w:p w:rsidR="007D1691" w:rsidRDefault="00B7259C" w:rsidP="00490F70">
      <w:pPr>
        <w:spacing w:before="1"/>
        <w:ind w:left="7938" w:right="563" w:firstLine="405"/>
        <w:jc w:val="right"/>
      </w:pPr>
      <w:r>
        <w:t>Директор</w:t>
      </w:r>
      <w:r>
        <w:rPr>
          <w:spacing w:val="-52"/>
        </w:rPr>
        <w:t xml:space="preserve"> </w:t>
      </w:r>
      <w:proofErr w:type="spellStart"/>
      <w:r w:rsidR="00490F70">
        <w:t>Кацемина</w:t>
      </w:r>
      <w:proofErr w:type="spellEnd"/>
      <w:r w:rsidR="00490F70">
        <w:t xml:space="preserve"> С.А.</w:t>
      </w:r>
      <w:r>
        <w:t>.</w:t>
      </w:r>
    </w:p>
    <w:p w:rsidR="007D1691" w:rsidRDefault="007D1691">
      <w:pPr>
        <w:pStyle w:val="a3"/>
        <w:rPr>
          <w:sz w:val="20"/>
        </w:rPr>
      </w:pPr>
    </w:p>
    <w:p w:rsidR="007D1691" w:rsidRDefault="007D1691">
      <w:pPr>
        <w:pStyle w:val="a3"/>
        <w:rPr>
          <w:sz w:val="20"/>
        </w:rPr>
      </w:pPr>
    </w:p>
    <w:p w:rsidR="007D1691" w:rsidRDefault="007D1691">
      <w:pPr>
        <w:pStyle w:val="a3"/>
        <w:rPr>
          <w:sz w:val="20"/>
        </w:rPr>
      </w:pPr>
    </w:p>
    <w:p w:rsidR="007D1691" w:rsidRDefault="007D1691">
      <w:pPr>
        <w:pStyle w:val="a3"/>
        <w:spacing w:before="10"/>
        <w:rPr>
          <w:sz w:val="22"/>
        </w:rPr>
      </w:pPr>
    </w:p>
    <w:p w:rsidR="007D1691" w:rsidRDefault="00B7259C">
      <w:pPr>
        <w:pStyle w:val="a4"/>
        <w:spacing w:before="89" w:line="322" w:lineRule="exact"/>
        <w:ind w:left="3662" w:right="4005"/>
      </w:pPr>
      <w:r>
        <w:rPr>
          <w:color w:val="171717"/>
        </w:rPr>
        <w:t>План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мероприятий</w:t>
      </w:r>
    </w:p>
    <w:p w:rsidR="007D1691" w:rsidRDefault="00B7259C">
      <w:pPr>
        <w:pStyle w:val="a4"/>
      </w:pP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повышению финансовой грамотности </w:t>
      </w:r>
      <w:proofErr w:type="gramStart"/>
      <w:r>
        <w:rPr>
          <w:color w:val="171717"/>
        </w:rPr>
        <w:t>обучающихся</w:t>
      </w:r>
      <w:proofErr w:type="gramEnd"/>
      <w:r>
        <w:rPr>
          <w:color w:val="171717"/>
          <w:spacing w:val="-67"/>
        </w:rPr>
        <w:t xml:space="preserve"> </w:t>
      </w:r>
      <w:r>
        <w:rPr>
          <w:color w:val="171717"/>
        </w:rPr>
        <w:t>на 202</w:t>
      </w:r>
      <w:r w:rsidR="00F56DCE">
        <w:rPr>
          <w:color w:val="171717"/>
        </w:rPr>
        <w:t>5</w:t>
      </w:r>
      <w:r>
        <w:rPr>
          <w:color w:val="171717"/>
        </w:rPr>
        <w:t>-202</w:t>
      </w:r>
      <w:r w:rsidR="00F56DCE">
        <w:rPr>
          <w:color w:val="171717"/>
        </w:rPr>
        <w:t>6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</w:t>
      </w:r>
    </w:p>
    <w:p w:rsidR="007D1691" w:rsidRDefault="007D1691">
      <w:pPr>
        <w:pStyle w:val="a3"/>
        <w:spacing w:before="7"/>
        <w:rPr>
          <w:b/>
          <w:sz w:val="27"/>
        </w:rPr>
      </w:pPr>
    </w:p>
    <w:p w:rsidR="007D1691" w:rsidRDefault="00B7259C">
      <w:pPr>
        <w:pStyle w:val="a3"/>
        <w:ind w:left="222" w:right="572"/>
        <w:jc w:val="both"/>
      </w:pPr>
      <w:r>
        <w:rPr>
          <w:color w:val="171717"/>
        </w:rPr>
        <w:t>Цель: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разумного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финансового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обоснованных решений по отношению к личным финансам и повышение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защиты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прав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потребителей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финансовых услуг.</w:t>
      </w:r>
    </w:p>
    <w:p w:rsidR="007D1691" w:rsidRDefault="007D1691">
      <w:pPr>
        <w:pStyle w:val="a3"/>
        <w:spacing w:before="10"/>
        <w:rPr>
          <w:sz w:val="27"/>
        </w:rPr>
      </w:pPr>
    </w:p>
    <w:p w:rsidR="007D1691" w:rsidRDefault="00B7259C">
      <w:pPr>
        <w:pStyle w:val="a3"/>
        <w:spacing w:line="322" w:lineRule="exact"/>
        <w:ind w:left="294"/>
      </w:pPr>
      <w:r>
        <w:rPr>
          <w:color w:val="171717"/>
        </w:rPr>
        <w:t>Задачи:</w:t>
      </w:r>
    </w:p>
    <w:p w:rsidR="007D1691" w:rsidRDefault="00B7259C">
      <w:pPr>
        <w:pStyle w:val="a5"/>
        <w:numPr>
          <w:ilvl w:val="0"/>
          <w:numId w:val="2"/>
        </w:numPr>
        <w:tabs>
          <w:tab w:val="left" w:pos="458"/>
        </w:tabs>
        <w:ind w:left="457"/>
        <w:rPr>
          <w:sz w:val="28"/>
        </w:rPr>
      </w:pPr>
      <w:r>
        <w:rPr>
          <w:color w:val="171717"/>
          <w:sz w:val="28"/>
        </w:rPr>
        <w:t>формировать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понимание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необходимости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личных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сбережений;</w:t>
      </w:r>
    </w:p>
    <w:p w:rsidR="007D1691" w:rsidRDefault="00B7259C">
      <w:pPr>
        <w:pStyle w:val="a5"/>
        <w:numPr>
          <w:ilvl w:val="0"/>
          <w:numId w:val="2"/>
        </w:numPr>
        <w:tabs>
          <w:tab w:val="left" w:pos="458"/>
        </w:tabs>
        <w:spacing w:before="3" w:line="322" w:lineRule="exact"/>
        <w:ind w:left="457"/>
        <w:rPr>
          <w:sz w:val="28"/>
        </w:rPr>
      </w:pPr>
      <w:r>
        <w:rPr>
          <w:color w:val="171717"/>
          <w:sz w:val="28"/>
        </w:rPr>
        <w:t>формирование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рационального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отношения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привлечению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кредитов;</w:t>
      </w:r>
    </w:p>
    <w:p w:rsidR="007D1691" w:rsidRDefault="00B7259C">
      <w:pPr>
        <w:pStyle w:val="a5"/>
        <w:numPr>
          <w:ilvl w:val="0"/>
          <w:numId w:val="2"/>
        </w:numPr>
        <w:tabs>
          <w:tab w:val="left" w:pos="455"/>
        </w:tabs>
        <w:spacing w:line="322" w:lineRule="exact"/>
        <w:ind w:left="454"/>
        <w:rPr>
          <w:sz w:val="28"/>
        </w:rPr>
      </w:pPr>
      <w:r>
        <w:rPr>
          <w:color w:val="171717"/>
          <w:sz w:val="28"/>
        </w:rPr>
        <w:t>формировать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способность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распознанию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финансовых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пирамид;</w:t>
      </w:r>
    </w:p>
    <w:p w:rsidR="007D1691" w:rsidRDefault="00B7259C">
      <w:pPr>
        <w:pStyle w:val="a5"/>
        <w:numPr>
          <w:ilvl w:val="0"/>
          <w:numId w:val="2"/>
        </w:numPr>
        <w:tabs>
          <w:tab w:val="left" w:pos="494"/>
        </w:tabs>
        <w:ind w:right="569" w:firstLine="69"/>
        <w:rPr>
          <w:sz w:val="28"/>
        </w:rPr>
      </w:pPr>
      <w:r>
        <w:rPr>
          <w:color w:val="171717"/>
          <w:sz w:val="28"/>
        </w:rPr>
        <w:t>формировать</w:t>
      </w:r>
      <w:r>
        <w:rPr>
          <w:color w:val="171717"/>
          <w:spacing w:val="33"/>
          <w:sz w:val="28"/>
        </w:rPr>
        <w:t xml:space="preserve"> </w:t>
      </w:r>
      <w:r>
        <w:rPr>
          <w:color w:val="171717"/>
          <w:sz w:val="28"/>
        </w:rPr>
        <w:t>установки</w:t>
      </w:r>
      <w:r>
        <w:rPr>
          <w:color w:val="171717"/>
          <w:spacing w:val="39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отстаивание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собственных</w:t>
      </w:r>
      <w:r>
        <w:rPr>
          <w:color w:val="171717"/>
          <w:spacing w:val="36"/>
          <w:sz w:val="28"/>
        </w:rPr>
        <w:t xml:space="preserve"> </w:t>
      </w:r>
      <w:r>
        <w:rPr>
          <w:color w:val="171717"/>
          <w:sz w:val="28"/>
        </w:rPr>
        <w:t>интересов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споре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финансовыми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институтами;</w:t>
      </w:r>
    </w:p>
    <w:p w:rsidR="007D1691" w:rsidRDefault="00B7259C">
      <w:pPr>
        <w:pStyle w:val="a5"/>
        <w:numPr>
          <w:ilvl w:val="0"/>
          <w:numId w:val="2"/>
        </w:numPr>
        <w:tabs>
          <w:tab w:val="left" w:pos="658"/>
          <w:tab w:val="left" w:pos="659"/>
          <w:tab w:val="left" w:pos="2509"/>
          <w:tab w:val="left" w:pos="4007"/>
          <w:tab w:val="left" w:pos="4554"/>
          <w:tab w:val="left" w:pos="6203"/>
          <w:tab w:val="left" w:pos="8022"/>
        </w:tabs>
        <w:ind w:right="569" w:firstLine="69"/>
        <w:rPr>
          <w:sz w:val="28"/>
        </w:rPr>
      </w:pPr>
      <w:r>
        <w:rPr>
          <w:color w:val="171717"/>
          <w:sz w:val="28"/>
        </w:rPr>
        <w:t>формировать</w:t>
      </w:r>
      <w:r>
        <w:rPr>
          <w:color w:val="171717"/>
          <w:sz w:val="28"/>
        </w:rPr>
        <w:tab/>
        <w:t>установки</w:t>
      </w:r>
      <w:r>
        <w:rPr>
          <w:color w:val="171717"/>
          <w:sz w:val="28"/>
        </w:rPr>
        <w:tab/>
        <w:t>на</w:t>
      </w:r>
      <w:r>
        <w:rPr>
          <w:color w:val="171717"/>
          <w:sz w:val="28"/>
        </w:rPr>
        <w:tab/>
        <w:t>повышение</w:t>
      </w:r>
      <w:r>
        <w:rPr>
          <w:color w:val="171717"/>
          <w:sz w:val="28"/>
        </w:rPr>
        <w:tab/>
        <w:t>финансового</w:t>
      </w:r>
      <w:r>
        <w:rPr>
          <w:color w:val="171717"/>
          <w:sz w:val="28"/>
        </w:rPr>
        <w:tab/>
        <w:t>образования,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информированности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сфере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управления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личными финансами.</w:t>
      </w:r>
    </w:p>
    <w:p w:rsidR="007D1691" w:rsidRDefault="007D1691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1"/>
        <w:gridCol w:w="5103"/>
        <w:gridCol w:w="426"/>
        <w:gridCol w:w="2252"/>
        <w:gridCol w:w="157"/>
        <w:gridCol w:w="1559"/>
      </w:tblGrid>
      <w:tr w:rsidR="007D1691" w:rsidTr="00F56DCE">
        <w:trPr>
          <w:trHeight w:val="553"/>
        </w:trPr>
        <w:tc>
          <w:tcPr>
            <w:tcW w:w="851" w:type="dxa"/>
          </w:tcPr>
          <w:p w:rsidR="007D1691" w:rsidRDefault="00B7259C" w:rsidP="00F56DCE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№</w:t>
            </w:r>
          </w:p>
        </w:tc>
        <w:tc>
          <w:tcPr>
            <w:tcW w:w="5103" w:type="dxa"/>
          </w:tcPr>
          <w:p w:rsidR="007D1691" w:rsidRDefault="00B7259C" w:rsidP="00F56DCE">
            <w:pPr>
              <w:pStyle w:val="TableParagraph"/>
              <w:spacing w:before="1"/>
              <w:ind w:left="0" w:right="141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Наименование</w:t>
            </w:r>
            <w:r>
              <w:rPr>
                <w:b/>
                <w:color w:val="171717"/>
                <w:spacing w:val="-5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мероприятия</w:t>
            </w:r>
          </w:p>
        </w:tc>
        <w:tc>
          <w:tcPr>
            <w:tcW w:w="2835" w:type="dxa"/>
            <w:gridSpan w:val="3"/>
          </w:tcPr>
          <w:p w:rsidR="007D1691" w:rsidRDefault="00B7259C">
            <w:pPr>
              <w:pStyle w:val="TableParagraph"/>
              <w:spacing w:line="270" w:lineRule="atLeast"/>
              <w:ind w:left="417" w:right="245" w:hanging="14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Ответственные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исполнители</w:t>
            </w:r>
          </w:p>
        </w:tc>
        <w:tc>
          <w:tcPr>
            <w:tcW w:w="1559" w:type="dxa"/>
          </w:tcPr>
          <w:p w:rsidR="007D1691" w:rsidRDefault="00B7259C">
            <w:pPr>
              <w:pStyle w:val="TableParagraph"/>
              <w:spacing w:line="270" w:lineRule="atLeast"/>
              <w:ind w:left="141" w:right="105" w:firstLine="35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Срок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реализации</w:t>
            </w:r>
          </w:p>
        </w:tc>
      </w:tr>
      <w:tr w:rsidR="00F56DCE" w:rsidTr="00813CAF">
        <w:trPr>
          <w:trHeight w:val="320"/>
        </w:trPr>
        <w:tc>
          <w:tcPr>
            <w:tcW w:w="10348" w:type="dxa"/>
            <w:gridSpan w:val="6"/>
          </w:tcPr>
          <w:p w:rsidR="00F56DCE" w:rsidRDefault="00F56DCE" w:rsidP="00F56DCE">
            <w:pPr>
              <w:pStyle w:val="TableParagraph"/>
              <w:ind w:left="0" w:right="141"/>
              <w:jc w:val="center"/>
              <w:rPr>
                <w:sz w:val="24"/>
              </w:rPr>
            </w:pPr>
            <w:r>
              <w:rPr>
                <w:b/>
                <w:i/>
                <w:color w:val="171717"/>
                <w:sz w:val="28"/>
              </w:rPr>
              <w:t>Работа</w:t>
            </w:r>
            <w:r>
              <w:rPr>
                <w:b/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с</w:t>
            </w:r>
            <w:r>
              <w:rPr>
                <w:b/>
                <w:i/>
                <w:color w:val="171717"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i/>
                <w:color w:val="171717"/>
                <w:sz w:val="28"/>
              </w:rPr>
              <w:t>обучающимися</w:t>
            </w:r>
            <w:proofErr w:type="gramEnd"/>
          </w:p>
        </w:tc>
      </w:tr>
      <w:tr w:rsidR="007D1691" w:rsidTr="00F56DCE">
        <w:trPr>
          <w:trHeight w:val="966"/>
        </w:trPr>
        <w:tc>
          <w:tcPr>
            <w:tcW w:w="851" w:type="dxa"/>
          </w:tcPr>
          <w:p w:rsidR="007D1691" w:rsidRDefault="00F56DCE" w:rsidP="00F56DCE">
            <w:pPr>
              <w:pStyle w:val="TableParagraph"/>
              <w:spacing w:line="317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  <w:r w:rsidR="00B7259C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D1691" w:rsidRDefault="00B7259C" w:rsidP="00F56DCE">
            <w:pPr>
              <w:pStyle w:val="TableParagraph"/>
              <w:ind w:left="0" w:right="141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онлайн-уроков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2835" w:type="dxa"/>
            <w:gridSpan w:val="3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D1691" w:rsidRDefault="00B7259C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7D1691" w:rsidRDefault="00B7259C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  <w:tc>
          <w:tcPr>
            <w:tcW w:w="155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D1691" w:rsidRDefault="00B7259C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7D1691" w:rsidRDefault="00B7259C" w:rsidP="00F56DCE">
            <w:pPr>
              <w:pStyle w:val="TableParagraph"/>
              <w:spacing w:line="307" w:lineRule="exact"/>
              <w:ind w:left="0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7D1691" w:rsidTr="00F56DCE">
        <w:trPr>
          <w:trHeight w:val="1287"/>
        </w:trPr>
        <w:tc>
          <w:tcPr>
            <w:tcW w:w="851" w:type="dxa"/>
            <w:tcBorders>
              <w:bottom w:val="single" w:sz="4" w:space="0" w:color="auto"/>
            </w:tcBorders>
          </w:tcPr>
          <w:p w:rsidR="007D1691" w:rsidRDefault="00F56DCE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  <w:r w:rsidR="00B7259C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9"/>
              <w:bottom w:val="single" w:sz="4" w:space="0" w:color="auto"/>
              <w:right w:val="single" w:sz="8" w:space="0" w:color="000009"/>
            </w:tcBorders>
          </w:tcPr>
          <w:p w:rsidR="007D1691" w:rsidRDefault="00B7259C" w:rsidP="00F56DCE">
            <w:pPr>
              <w:pStyle w:val="TableParagraph"/>
              <w:spacing w:line="314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информационных</w:t>
            </w:r>
            <w:proofErr w:type="gramEnd"/>
          </w:p>
          <w:p w:rsidR="007D1691" w:rsidRDefault="00B7259C" w:rsidP="00F56DCE">
            <w:pPr>
              <w:pStyle w:val="TableParagraph"/>
              <w:ind w:left="0" w:right="141"/>
              <w:rPr>
                <w:sz w:val="28"/>
              </w:rPr>
            </w:pPr>
            <w:proofErr w:type="gramStart"/>
            <w:r>
              <w:rPr>
                <w:sz w:val="28"/>
              </w:rPr>
              <w:t>материалов по финансовой 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стендах,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сайте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 (советы,</w:t>
            </w:r>
            <w:proofErr w:type="gramEnd"/>
          </w:p>
          <w:p w:rsidR="007D1691" w:rsidRDefault="00B7259C" w:rsidP="00F56DCE">
            <w:pPr>
              <w:pStyle w:val="TableParagraph"/>
              <w:spacing w:before="1" w:line="308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памятки,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листовки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2835" w:type="dxa"/>
            <w:gridSpan w:val="3"/>
            <w:tcBorders>
              <w:top w:val="single" w:sz="8" w:space="0" w:color="000009"/>
              <w:left w:val="single" w:sz="8" w:space="0" w:color="000009"/>
              <w:bottom w:val="single" w:sz="4" w:space="0" w:color="auto"/>
              <w:right w:val="single" w:sz="8" w:space="0" w:color="000009"/>
            </w:tcBorders>
          </w:tcPr>
          <w:p w:rsidR="007D1691" w:rsidRDefault="00B7259C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УВР, учителя обществознания</w:t>
            </w:r>
          </w:p>
        </w:tc>
        <w:tc>
          <w:tcPr>
            <w:tcW w:w="1559" w:type="dxa"/>
            <w:tcBorders>
              <w:top w:val="single" w:sz="8" w:space="0" w:color="000009"/>
              <w:left w:val="single" w:sz="8" w:space="0" w:color="000009"/>
              <w:bottom w:val="single" w:sz="4" w:space="0" w:color="auto"/>
              <w:right w:val="single" w:sz="8" w:space="0" w:color="000009"/>
            </w:tcBorders>
          </w:tcPr>
          <w:p w:rsidR="007D1691" w:rsidRDefault="00B7259C" w:rsidP="00F56DC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F56DCE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lastRenderedPageBreak/>
              <w:t>3</w:t>
            </w:r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ind w:left="0" w:right="141"/>
              <w:rPr>
                <w:sz w:val="28"/>
              </w:rPr>
            </w:pPr>
            <w:r>
              <w:rPr>
                <w:color w:val="111111"/>
                <w:sz w:val="28"/>
              </w:rPr>
              <w:t>Изготовление и распространение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буклетов «Внимание! Финансовое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мошенничество!»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учител</w:t>
            </w:r>
            <w:r w:rsidR="00B7259C">
              <w:rPr>
                <w:sz w:val="28"/>
              </w:rPr>
              <w:t>я</w:t>
            </w:r>
          </w:p>
          <w:p w:rsidR="00490F70" w:rsidRDefault="00490F70" w:rsidP="00F56DCE">
            <w:pPr>
              <w:pStyle w:val="TableParagraph"/>
              <w:spacing w:before="2"/>
              <w:ind w:left="0"/>
              <w:rPr>
                <w:sz w:val="28"/>
              </w:rPr>
            </w:pPr>
            <w:r>
              <w:rPr>
                <w:sz w:val="28"/>
              </w:rPr>
              <w:t>обществознания,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  <w:r>
              <w:rPr>
                <w:spacing w:val="-2"/>
                <w:sz w:val="28"/>
              </w:rPr>
              <w:t xml:space="preserve"> </w:t>
            </w:r>
            <w:r w:rsidR="00B7259C">
              <w:rPr>
                <w:sz w:val="28"/>
              </w:rPr>
              <w:t>11</w:t>
            </w:r>
            <w:r w:rsidR="00F56DC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F56DCE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4</w:t>
            </w:r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 w:rsidR="00B7259C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деньги?»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 w:rsidR="00F56DCE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руководители 1-</w:t>
            </w:r>
          </w:p>
          <w:p w:rsidR="00490F70" w:rsidRDefault="00490F70" w:rsidP="00F56DCE">
            <w:pPr>
              <w:pStyle w:val="TableParagraph"/>
              <w:spacing w:line="308" w:lineRule="exact"/>
              <w:ind w:left="0"/>
              <w:rPr>
                <w:sz w:val="28"/>
              </w:rPr>
            </w:pPr>
            <w:r>
              <w:rPr>
                <w:sz w:val="28"/>
              </w:rPr>
              <w:t>4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F56DCE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5</w:t>
            </w:r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4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490F70" w:rsidRDefault="00490F70" w:rsidP="00F56DCE">
            <w:pPr>
              <w:pStyle w:val="TableParagraph"/>
              <w:ind w:left="0" w:right="141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грамотность?»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 w:rsidR="00F56DCE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 w:rsidR="00F56DCE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  <w:r w:rsidR="00B7259C"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F56DCE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6</w:t>
            </w:r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 w:right="141"/>
              <w:rPr>
                <w:sz w:val="28"/>
              </w:rPr>
            </w:pPr>
            <w:r>
              <w:rPr>
                <w:color w:val="111111"/>
                <w:sz w:val="28"/>
              </w:rPr>
              <w:t>Бизнес-игра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«Банкиры»</w:t>
            </w:r>
            <w:r>
              <w:rPr>
                <w:color w:val="111111"/>
                <w:spacing w:val="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для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9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класса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sz w:val="28"/>
              </w:rPr>
              <w:t>учител</w:t>
            </w:r>
            <w:r w:rsidR="00B7259C">
              <w:rPr>
                <w:sz w:val="28"/>
              </w:rPr>
              <w:t>я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F56DCE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7</w:t>
            </w:r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Внеклассное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«Будьте</w:t>
            </w:r>
          </w:p>
          <w:p w:rsidR="00490F70" w:rsidRDefault="00490F70" w:rsidP="00F56DCE">
            <w:pPr>
              <w:pStyle w:val="TableParagraph"/>
              <w:spacing w:line="324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внимательны: «быстрые деньги»- дороги!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Опасайтесь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фишинга</w:t>
            </w:r>
            <w:proofErr w:type="spellEnd"/>
            <w:r>
              <w:rPr>
                <w:sz w:val="28"/>
              </w:rPr>
              <w:t>!»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8-9 класса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учител</w:t>
            </w:r>
            <w:r w:rsidR="00B7259C">
              <w:rPr>
                <w:sz w:val="28"/>
              </w:rPr>
              <w:t>я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F56DCE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8</w:t>
            </w:r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4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 предмета</w:t>
            </w:r>
          </w:p>
          <w:p w:rsidR="00490F70" w:rsidRDefault="00490F70" w:rsidP="00F56DCE">
            <w:pPr>
              <w:pStyle w:val="TableParagraph"/>
              <w:spacing w:line="322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обществознание для 5-6 класс «Бюджет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sz w:val="28"/>
              </w:rPr>
              <w:t>учител</w:t>
            </w:r>
            <w:r w:rsidR="00B7259C">
              <w:rPr>
                <w:sz w:val="28"/>
              </w:rPr>
              <w:t>я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F56DCE" w:rsidP="00F56DCE">
            <w:pPr>
              <w:pStyle w:val="TableParagraph"/>
              <w:spacing w:line="317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9</w:t>
            </w:r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ind w:left="0" w:right="141"/>
              <w:rPr>
                <w:sz w:val="28"/>
              </w:rPr>
            </w:pPr>
            <w:r>
              <w:rPr>
                <w:sz w:val="28"/>
              </w:rPr>
              <w:t>Внеклассное мероприятие</w:t>
            </w:r>
            <w:r w:rsidR="00F56DCE">
              <w:rPr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обучающихся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7-9 </w:t>
            </w:r>
            <w:proofErr w:type="spellStart"/>
            <w:r>
              <w:rPr>
                <w:color w:val="171717"/>
                <w:sz w:val="28"/>
              </w:rPr>
              <w:t>кл</w:t>
            </w:r>
            <w:proofErr w:type="spellEnd"/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родителей</w:t>
            </w:r>
          </w:p>
          <w:p w:rsidR="00490F70" w:rsidRDefault="00490F70" w:rsidP="00F56DCE">
            <w:pPr>
              <w:pStyle w:val="TableParagraph"/>
              <w:spacing w:line="307" w:lineRule="exact"/>
              <w:ind w:left="0" w:right="141"/>
              <w:rPr>
                <w:sz w:val="28"/>
              </w:rPr>
            </w:pPr>
            <w:r>
              <w:rPr>
                <w:color w:val="171717"/>
                <w:sz w:val="28"/>
              </w:rPr>
              <w:t>«Семейный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бюджет.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Ответы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вопросы»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учител</w:t>
            </w:r>
            <w:r w:rsidR="00B7259C">
              <w:rPr>
                <w:color w:val="171717"/>
                <w:sz w:val="28"/>
              </w:rPr>
              <w:t>я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обществознания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3 четверть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  <w:r w:rsidR="00F56DCE">
              <w:rPr>
                <w:color w:val="171717"/>
                <w:sz w:val="28"/>
              </w:rPr>
              <w:t>0</w:t>
            </w:r>
            <w:r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7" w:lineRule="exact"/>
              <w:ind w:left="0" w:right="141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грамотности:</w:t>
            </w:r>
          </w:p>
          <w:p w:rsidR="00490F70" w:rsidRDefault="00490F70" w:rsidP="00F56DCE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left="0" w:right="14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«Юный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финансист»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(5-7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класс)</w:t>
            </w:r>
          </w:p>
          <w:p w:rsidR="00490F70" w:rsidRDefault="00490F70" w:rsidP="00F56DCE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left="0" w:right="141" w:firstLine="0"/>
              <w:rPr>
                <w:color w:val="111111"/>
                <w:sz w:val="28"/>
              </w:rPr>
            </w:pPr>
            <w:proofErr w:type="gramStart"/>
            <w:r>
              <w:rPr>
                <w:color w:val="171717"/>
                <w:sz w:val="28"/>
              </w:rPr>
              <w:t>интерактивный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баттл</w:t>
            </w:r>
            <w:proofErr w:type="spellEnd"/>
            <w:r>
              <w:rPr>
                <w:color w:val="1717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«Колесо истории»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(8-9 классы);</w:t>
            </w:r>
          </w:p>
          <w:p w:rsidR="00490F70" w:rsidRDefault="00490F70" w:rsidP="00F56DCE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2" w:lineRule="exact"/>
              <w:ind w:left="0" w:right="141" w:firstLine="0"/>
              <w:rPr>
                <w:sz w:val="28"/>
              </w:rPr>
            </w:pPr>
            <w:r>
              <w:rPr>
                <w:sz w:val="28"/>
              </w:rPr>
              <w:t>интерактивная викторина «В гостях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гнома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эконома»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(1-4 класс)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учител</w:t>
            </w:r>
            <w:r w:rsidR="00B7259C">
              <w:rPr>
                <w:sz w:val="28"/>
              </w:rPr>
              <w:t>я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обществознания,</w:t>
            </w:r>
          </w:p>
          <w:p w:rsidR="00490F70" w:rsidRDefault="00490F70" w:rsidP="00F56DCE">
            <w:pPr>
              <w:pStyle w:val="TableParagraph"/>
              <w:ind w:left="0"/>
              <w:rPr>
                <w:sz w:val="30"/>
              </w:rPr>
            </w:pPr>
          </w:p>
          <w:p w:rsidR="00490F70" w:rsidRDefault="00490F70" w:rsidP="00F56DCE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490F70" w:rsidRDefault="00490F70" w:rsidP="00F56DCE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490F70" w:rsidRDefault="00490F70" w:rsidP="00F56DCE"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  <w:r w:rsidR="00F56DCE">
              <w:rPr>
                <w:color w:val="171717"/>
                <w:sz w:val="28"/>
              </w:rPr>
              <w:t>1</w:t>
            </w:r>
            <w:r>
              <w:rPr>
                <w:color w:val="171717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ind w:left="0" w:right="141"/>
              <w:rPr>
                <w:sz w:val="28"/>
              </w:rPr>
            </w:pPr>
            <w:r>
              <w:rPr>
                <w:sz w:val="28"/>
              </w:rPr>
              <w:t>Конкурс плакатов по 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финансы!»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кл</w:t>
            </w:r>
            <w:proofErr w:type="gramStart"/>
            <w:r>
              <w:rPr>
                <w:color w:val="171717"/>
                <w:sz w:val="28"/>
              </w:rPr>
              <w:t>.р</w:t>
            </w:r>
            <w:proofErr w:type="gramEnd"/>
            <w:r>
              <w:rPr>
                <w:color w:val="171717"/>
                <w:sz w:val="28"/>
              </w:rPr>
              <w:t>уководители</w:t>
            </w:r>
            <w:proofErr w:type="spellEnd"/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5-</w:t>
            </w:r>
          </w:p>
          <w:p w:rsidR="00490F70" w:rsidRDefault="00B7259C" w:rsidP="00F56DCE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11</w:t>
            </w:r>
            <w:r w:rsidR="00490F70">
              <w:rPr>
                <w:color w:val="171717"/>
                <w:sz w:val="28"/>
              </w:rPr>
              <w:t xml:space="preserve"> </w:t>
            </w:r>
            <w:proofErr w:type="spellStart"/>
            <w:r w:rsidR="00490F70">
              <w:rPr>
                <w:color w:val="171717"/>
                <w:sz w:val="28"/>
              </w:rPr>
              <w:t>кл</w:t>
            </w:r>
            <w:proofErr w:type="spellEnd"/>
            <w:r w:rsidR="00490F70">
              <w:rPr>
                <w:color w:val="171717"/>
                <w:sz w:val="28"/>
              </w:rPr>
              <w:t>., учител</w:t>
            </w:r>
            <w:r>
              <w:rPr>
                <w:color w:val="171717"/>
                <w:sz w:val="28"/>
              </w:rPr>
              <w:t xml:space="preserve">я </w:t>
            </w:r>
            <w:r w:rsidR="00490F70">
              <w:rPr>
                <w:color w:val="171717"/>
                <w:spacing w:val="-68"/>
                <w:sz w:val="28"/>
              </w:rPr>
              <w:t xml:space="preserve"> </w:t>
            </w:r>
            <w:proofErr w:type="gramStart"/>
            <w:r w:rsidR="00490F70">
              <w:rPr>
                <w:color w:val="171717"/>
                <w:sz w:val="28"/>
              </w:rPr>
              <w:t>ИЗО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апрель -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май</w:t>
            </w:r>
          </w:p>
        </w:tc>
      </w:tr>
      <w:tr w:rsidR="00490F70" w:rsidTr="00F56D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11115"/>
                <w:sz w:val="28"/>
              </w:rPr>
              <w:t>1</w:t>
            </w:r>
            <w:r w:rsidR="00F56DCE">
              <w:rPr>
                <w:color w:val="111115"/>
                <w:sz w:val="28"/>
              </w:rPr>
              <w:t>2</w:t>
            </w:r>
            <w:r>
              <w:rPr>
                <w:color w:val="111115"/>
                <w:sz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ind w:left="0" w:right="141"/>
              <w:rPr>
                <w:sz w:val="28"/>
              </w:rPr>
            </w:pPr>
            <w:r>
              <w:rPr>
                <w:color w:val="171717"/>
                <w:sz w:val="28"/>
              </w:rPr>
              <w:t>Организация участия учащихся в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тематических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олимпиадах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викторинах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 финансовой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грамотности </w:t>
            </w:r>
            <w:proofErr w:type="gramStart"/>
            <w:r>
              <w:rPr>
                <w:color w:val="171717"/>
                <w:sz w:val="28"/>
              </w:rPr>
              <w:t>для</w:t>
            </w:r>
            <w:proofErr w:type="gramEnd"/>
          </w:p>
          <w:p w:rsidR="00490F70" w:rsidRDefault="00490F70" w:rsidP="00F56DCE">
            <w:pPr>
              <w:pStyle w:val="TableParagraph"/>
              <w:spacing w:line="322" w:lineRule="exact"/>
              <w:ind w:left="0" w:right="141"/>
              <w:rPr>
                <w:sz w:val="28"/>
              </w:rPr>
            </w:pPr>
            <w:r>
              <w:rPr>
                <w:color w:val="171717"/>
                <w:sz w:val="28"/>
              </w:rPr>
              <w:t>обучающихся общеобразовательных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организаций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учителя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обществознания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В течение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года</w:t>
            </w:r>
          </w:p>
        </w:tc>
      </w:tr>
      <w:tr w:rsidR="007D1691" w:rsidTr="00F56DCE">
        <w:trPr>
          <w:trHeight w:val="963"/>
        </w:trPr>
        <w:tc>
          <w:tcPr>
            <w:tcW w:w="851" w:type="dxa"/>
          </w:tcPr>
          <w:p w:rsidR="007D1691" w:rsidRDefault="00B7259C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11115"/>
                <w:sz w:val="28"/>
              </w:rPr>
              <w:t>1</w:t>
            </w:r>
            <w:r w:rsidR="00F56DCE">
              <w:rPr>
                <w:color w:val="111115"/>
                <w:sz w:val="28"/>
              </w:rPr>
              <w:t>3</w:t>
            </w:r>
            <w:r>
              <w:rPr>
                <w:color w:val="111115"/>
                <w:sz w:val="28"/>
              </w:rPr>
              <w:t>.</w:t>
            </w:r>
          </w:p>
        </w:tc>
        <w:tc>
          <w:tcPr>
            <w:tcW w:w="5103" w:type="dxa"/>
          </w:tcPr>
          <w:p w:rsidR="007D1691" w:rsidRDefault="00B7259C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Участие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Всероссийской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Неделе</w:t>
            </w:r>
          </w:p>
          <w:p w:rsidR="007D1691" w:rsidRDefault="00B7259C" w:rsidP="00F56DCE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финансовой грамотности для детей и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молодежи</w:t>
            </w:r>
          </w:p>
        </w:tc>
        <w:tc>
          <w:tcPr>
            <w:tcW w:w="2835" w:type="dxa"/>
            <w:gridSpan w:val="3"/>
          </w:tcPr>
          <w:p w:rsidR="007D1691" w:rsidRDefault="00B7259C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классные</w:t>
            </w:r>
          </w:p>
          <w:p w:rsidR="007D1691" w:rsidRDefault="00B7259C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руководители</w:t>
            </w:r>
          </w:p>
        </w:tc>
        <w:tc>
          <w:tcPr>
            <w:tcW w:w="1559" w:type="dxa"/>
          </w:tcPr>
          <w:p w:rsidR="007D1691" w:rsidRDefault="00B7259C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По</w:t>
            </w:r>
          </w:p>
          <w:p w:rsidR="007D1691" w:rsidRDefault="00B7259C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графику</w:t>
            </w:r>
          </w:p>
        </w:tc>
      </w:tr>
      <w:tr w:rsidR="00F56DCE" w:rsidTr="004F13A5">
        <w:trPr>
          <w:trHeight w:val="474"/>
        </w:trPr>
        <w:tc>
          <w:tcPr>
            <w:tcW w:w="10348" w:type="dxa"/>
            <w:gridSpan w:val="6"/>
          </w:tcPr>
          <w:p w:rsidR="00F56DCE" w:rsidRDefault="00F56DCE" w:rsidP="00F56DCE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b/>
                <w:i/>
                <w:color w:val="171717"/>
                <w:sz w:val="28"/>
              </w:rPr>
              <w:t>Работа</w:t>
            </w:r>
            <w:r>
              <w:rPr>
                <w:b/>
                <w:i/>
                <w:color w:val="171717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с</w:t>
            </w:r>
            <w:r>
              <w:rPr>
                <w:b/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родителями</w:t>
            </w:r>
          </w:p>
        </w:tc>
      </w:tr>
      <w:tr w:rsidR="007D1691" w:rsidTr="00F56DCE">
        <w:trPr>
          <w:trHeight w:val="966"/>
        </w:trPr>
        <w:tc>
          <w:tcPr>
            <w:tcW w:w="851" w:type="dxa"/>
          </w:tcPr>
          <w:p w:rsidR="007D1691" w:rsidRDefault="00B7259C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  <w:r w:rsidR="00F56DCE">
              <w:rPr>
                <w:color w:val="171717"/>
                <w:sz w:val="28"/>
              </w:rPr>
              <w:t>4</w:t>
            </w:r>
            <w:r>
              <w:rPr>
                <w:color w:val="171717"/>
                <w:sz w:val="28"/>
              </w:rPr>
              <w:t>.</w:t>
            </w:r>
          </w:p>
        </w:tc>
        <w:tc>
          <w:tcPr>
            <w:tcW w:w="5529" w:type="dxa"/>
            <w:gridSpan w:val="2"/>
          </w:tcPr>
          <w:p w:rsidR="007D1691" w:rsidRDefault="00B7259C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</w:p>
          <w:p w:rsidR="007D1691" w:rsidRDefault="00B7259C" w:rsidP="00F56DCE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собрания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рассмотрением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деньги»</w:t>
            </w:r>
          </w:p>
        </w:tc>
        <w:tc>
          <w:tcPr>
            <w:tcW w:w="2252" w:type="dxa"/>
          </w:tcPr>
          <w:p w:rsidR="007D1691" w:rsidRDefault="00B7259C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7D1691" w:rsidRDefault="00B7259C" w:rsidP="00F56DCE"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  <w:tc>
          <w:tcPr>
            <w:tcW w:w="1716" w:type="dxa"/>
            <w:gridSpan w:val="2"/>
          </w:tcPr>
          <w:p w:rsidR="007D1691" w:rsidRDefault="00B7259C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490F70" w:rsidTr="00F56DCE">
        <w:tblPrEx>
          <w:tblLook w:val="04A0"/>
        </w:tblPrEx>
        <w:trPr>
          <w:trHeight w:val="967"/>
        </w:trPr>
        <w:tc>
          <w:tcPr>
            <w:tcW w:w="851" w:type="dxa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  <w:r w:rsidR="00F56DCE">
              <w:rPr>
                <w:color w:val="171717"/>
                <w:sz w:val="28"/>
              </w:rPr>
              <w:t>5</w:t>
            </w:r>
            <w:r>
              <w:rPr>
                <w:color w:val="171717"/>
                <w:sz w:val="28"/>
              </w:rPr>
              <w:t>.</w:t>
            </w:r>
          </w:p>
        </w:tc>
        <w:tc>
          <w:tcPr>
            <w:tcW w:w="5529" w:type="dxa"/>
            <w:gridSpan w:val="2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color w:val="111111"/>
                <w:sz w:val="28"/>
              </w:rPr>
              <w:t>Проведение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proofErr w:type="gramStart"/>
            <w:r>
              <w:rPr>
                <w:color w:val="111111"/>
                <w:sz w:val="28"/>
              </w:rPr>
              <w:t>классных</w:t>
            </w:r>
            <w:proofErr w:type="gramEnd"/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родительских</w:t>
            </w:r>
          </w:p>
          <w:p w:rsidR="00490F70" w:rsidRDefault="00490F70" w:rsidP="00F56DCE">
            <w:pPr>
              <w:pStyle w:val="TableParagraph"/>
              <w:spacing w:before="2"/>
              <w:ind w:left="0"/>
              <w:rPr>
                <w:sz w:val="28"/>
              </w:rPr>
            </w:pPr>
            <w:r>
              <w:rPr>
                <w:color w:val="111111"/>
                <w:sz w:val="28"/>
              </w:rPr>
              <w:t>собраний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«Расскажите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детям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финансах»</w:t>
            </w:r>
          </w:p>
        </w:tc>
        <w:tc>
          <w:tcPr>
            <w:tcW w:w="2252" w:type="dxa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кл</w:t>
            </w:r>
            <w:proofErr w:type="spellEnd"/>
            <w:r>
              <w:rPr>
                <w:color w:val="171717"/>
                <w:sz w:val="28"/>
              </w:rPr>
              <w:t>.</w:t>
            </w:r>
          </w:p>
          <w:p w:rsidR="00490F70" w:rsidRDefault="00490F70" w:rsidP="00F56DCE">
            <w:pPr>
              <w:pStyle w:val="TableParagraph"/>
              <w:spacing w:before="2" w:line="322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руководители 1-</w:t>
            </w:r>
          </w:p>
          <w:p w:rsidR="00490F70" w:rsidRDefault="00B7259C" w:rsidP="00F56DCE">
            <w:pPr>
              <w:pStyle w:val="TableParagraph"/>
              <w:spacing w:line="308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11</w:t>
            </w:r>
            <w:r w:rsidR="00490F70">
              <w:rPr>
                <w:color w:val="171717"/>
                <w:sz w:val="28"/>
              </w:rPr>
              <w:t xml:space="preserve"> </w:t>
            </w:r>
            <w:proofErr w:type="spellStart"/>
            <w:r w:rsidR="00490F70">
              <w:rPr>
                <w:color w:val="171717"/>
                <w:sz w:val="28"/>
              </w:rPr>
              <w:t>кл</w:t>
            </w:r>
            <w:proofErr w:type="spellEnd"/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1716" w:type="dxa"/>
            <w:gridSpan w:val="2"/>
          </w:tcPr>
          <w:p w:rsidR="00490F70" w:rsidRDefault="00490F70" w:rsidP="00F56DCE">
            <w:pPr>
              <w:pStyle w:val="TableParagraph"/>
              <w:spacing w:line="242" w:lineRule="auto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февраль-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март</w:t>
            </w:r>
          </w:p>
        </w:tc>
      </w:tr>
      <w:tr w:rsidR="00490F70" w:rsidTr="00F56DCE">
        <w:tblPrEx>
          <w:tblLook w:val="04A0"/>
        </w:tblPrEx>
        <w:trPr>
          <w:trHeight w:val="1931"/>
        </w:trPr>
        <w:tc>
          <w:tcPr>
            <w:tcW w:w="851" w:type="dxa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11115"/>
                <w:sz w:val="28"/>
              </w:rPr>
              <w:lastRenderedPageBreak/>
              <w:t>1</w:t>
            </w:r>
            <w:r w:rsidR="00F56DCE">
              <w:rPr>
                <w:color w:val="111115"/>
                <w:sz w:val="28"/>
              </w:rPr>
              <w:t>6</w:t>
            </w:r>
            <w:r>
              <w:rPr>
                <w:color w:val="111115"/>
                <w:sz w:val="28"/>
              </w:rPr>
              <w:t>.</w:t>
            </w:r>
          </w:p>
        </w:tc>
        <w:tc>
          <w:tcPr>
            <w:tcW w:w="5529" w:type="dxa"/>
            <w:gridSpan w:val="2"/>
          </w:tcPr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Привлечение родителей в совместную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деятельность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проведению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мероприятий по финансовой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грамотности</w:t>
            </w:r>
            <w:r w:rsidR="00F56DCE">
              <w:rPr>
                <w:color w:val="171717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для</w:t>
            </w:r>
            <w:proofErr w:type="gramEnd"/>
            <w:r w:rsidR="00F56DCE"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обучающихся</w:t>
            </w:r>
          </w:p>
          <w:p w:rsidR="00490F70" w:rsidRDefault="00490F70" w:rsidP="00F56DCE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(викторины, деловые игры, конкурсы 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др.)</w:t>
            </w:r>
          </w:p>
        </w:tc>
        <w:tc>
          <w:tcPr>
            <w:tcW w:w="2252" w:type="dxa"/>
          </w:tcPr>
          <w:p w:rsidR="00490F70" w:rsidRDefault="00490F70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кл</w:t>
            </w:r>
            <w:proofErr w:type="spellEnd"/>
            <w:r>
              <w:rPr>
                <w:color w:val="171717"/>
                <w:sz w:val="28"/>
              </w:rPr>
              <w:t>.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руководители 1-</w:t>
            </w:r>
          </w:p>
          <w:p w:rsidR="00490F70" w:rsidRDefault="00B7259C" w:rsidP="00F56DCE">
            <w:pPr>
              <w:pStyle w:val="TableParagraph"/>
              <w:spacing w:before="2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11</w:t>
            </w:r>
            <w:r w:rsidR="00490F70">
              <w:rPr>
                <w:color w:val="171717"/>
                <w:sz w:val="28"/>
              </w:rPr>
              <w:t xml:space="preserve"> </w:t>
            </w:r>
            <w:proofErr w:type="spellStart"/>
            <w:r w:rsidR="00490F70">
              <w:rPr>
                <w:color w:val="171717"/>
                <w:sz w:val="28"/>
              </w:rPr>
              <w:t>кл</w:t>
            </w:r>
            <w:proofErr w:type="spellEnd"/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1716" w:type="dxa"/>
            <w:gridSpan w:val="2"/>
          </w:tcPr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в течение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года</w:t>
            </w:r>
          </w:p>
        </w:tc>
      </w:tr>
      <w:tr w:rsidR="00F56DCE" w:rsidTr="004775F3">
        <w:tblPrEx>
          <w:tblLook w:val="04A0"/>
        </w:tblPrEx>
        <w:trPr>
          <w:trHeight w:val="399"/>
        </w:trPr>
        <w:tc>
          <w:tcPr>
            <w:tcW w:w="10348" w:type="dxa"/>
            <w:gridSpan w:val="6"/>
          </w:tcPr>
          <w:p w:rsidR="00F56DCE" w:rsidRDefault="00F56DCE" w:rsidP="00F56DCE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b/>
                <w:i/>
                <w:color w:val="171717"/>
                <w:sz w:val="28"/>
              </w:rPr>
              <w:t>Работа</w:t>
            </w:r>
            <w:r>
              <w:rPr>
                <w:b/>
                <w:i/>
                <w:color w:val="171717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с</w:t>
            </w:r>
            <w:r>
              <w:rPr>
                <w:b/>
                <w:i/>
                <w:color w:val="171717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педагогами</w:t>
            </w:r>
          </w:p>
        </w:tc>
      </w:tr>
      <w:tr w:rsidR="00490F70" w:rsidTr="00F56DCE">
        <w:tblPrEx>
          <w:tblLook w:val="04A0"/>
        </w:tblPrEx>
        <w:trPr>
          <w:trHeight w:val="967"/>
        </w:trPr>
        <w:tc>
          <w:tcPr>
            <w:tcW w:w="851" w:type="dxa"/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  <w:r w:rsidR="00F56DCE">
              <w:rPr>
                <w:color w:val="171717"/>
                <w:sz w:val="28"/>
              </w:rPr>
              <w:t>7</w:t>
            </w:r>
            <w:r>
              <w:rPr>
                <w:color w:val="171717"/>
                <w:sz w:val="28"/>
              </w:rPr>
              <w:t>.</w:t>
            </w:r>
          </w:p>
        </w:tc>
        <w:tc>
          <w:tcPr>
            <w:tcW w:w="5529" w:type="dxa"/>
            <w:gridSpan w:val="2"/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Круглый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стол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для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педагогов «Роль</w:t>
            </w:r>
          </w:p>
          <w:p w:rsidR="00490F70" w:rsidRDefault="00490F70" w:rsidP="00F56DCE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классного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руководителя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формировании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финансовой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грамотности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обучающихся</w:t>
            </w:r>
            <w:proofErr w:type="gramEnd"/>
            <w:r>
              <w:rPr>
                <w:color w:val="171717"/>
                <w:sz w:val="28"/>
              </w:rPr>
              <w:t>»</w:t>
            </w:r>
          </w:p>
        </w:tc>
        <w:tc>
          <w:tcPr>
            <w:tcW w:w="2252" w:type="dxa"/>
          </w:tcPr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зам. директора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 УВР</w:t>
            </w:r>
          </w:p>
        </w:tc>
        <w:tc>
          <w:tcPr>
            <w:tcW w:w="1716" w:type="dxa"/>
            <w:gridSpan w:val="2"/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октябрь</w:t>
            </w:r>
          </w:p>
        </w:tc>
      </w:tr>
      <w:tr w:rsidR="00490F70" w:rsidTr="00F56DCE">
        <w:tblPrEx>
          <w:tblLook w:val="04A0"/>
        </w:tblPrEx>
        <w:trPr>
          <w:trHeight w:val="709"/>
        </w:trPr>
        <w:tc>
          <w:tcPr>
            <w:tcW w:w="851" w:type="dxa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  <w:r w:rsidR="00F56DCE">
              <w:rPr>
                <w:color w:val="171717"/>
                <w:sz w:val="28"/>
              </w:rPr>
              <w:t>8</w:t>
            </w:r>
            <w:r>
              <w:rPr>
                <w:color w:val="171717"/>
                <w:sz w:val="28"/>
              </w:rPr>
              <w:t>.</w:t>
            </w:r>
          </w:p>
        </w:tc>
        <w:tc>
          <w:tcPr>
            <w:tcW w:w="5529" w:type="dxa"/>
            <w:gridSpan w:val="2"/>
          </w:tcPr>
          <w:p w:rsidR="00490F70" w:rsidRDefault="00490F70" w:rsidP="00F56DCE">
            <w:pPr>
              <w:pStyle w:val="TableParagraph"/>
              <w:spacing w:line="242" w:lineRule="auto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Игра-тренинг «Что мы знаем о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финансах?»</w:t>
            </w:r>
          </w:p>
        </w:tc>
        <w:tc>
          <w:tcPr>
            <w:tcW w:w="2252" w:type="dxa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учител</w:t>
            </w:r>
            <w:r w:rsidR="00B7259C">
              <w:rPr>
                <w:color w:val="171717"/>
                <w:sz w:val="28"/>
              </w:rPr>
              <w:t>я</w:t>
            </w:r>
          </w:p>
          <w:p w:rsidR="00490F70" w:rsidRDefault="00490F70" w:rsidP="00F56DCE">
            <w:pPr>
              <w:pStyle w:val="TableParagraph"/>
              <w:spacing w:before="2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обществознания</w:t>
            </w:r>
          </w:p>
        </w:tc>
        <w:tc>
          <w:tcPr>
            <w:tcW w:w="1716" w:type="dxa"/>
            <w:gridSpan w:val="2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декабрь</w:t>
            </w:r>
          </w:p>
        </w:tc>
      </w:tr>
      <w:tr w:rsidR="00490F70" w:rsidTr="00F56DCE">
        <w:tblPrEx>
          <w:tblLook w:val="04A0"/>
        </w:tblPrEx>
        <w:trPr>
          <w:trHeight w:val="966"/>
        </w:trPr>
        <w:tc>
          <w:tcPr>
            <w:tcW w:w="851" w:type="dxa"/>
          </w:tcPr>
          <w:p w:rsidR="00490F70" w:rsidRDefault="00F56DCE" w:rsidP="00F56DCE">
            <w:pPr>
              <w:pStyle w:val="TableParagraph"/>
              <w:spacing w:line="317" w:lineRule="exact"/>
              <w:ind w:left="0"/>
              <w:jc w:val="center"/>
              <w:rPr>
                <w:sz w:val="28"/>
              </w:rPr>
            </w:pPr>
            <w:r>
              <w:rPr>
                <w:color w:val="171717"/>
                <w:sz w:val="28"/>
              </w:rPr>
              <w:t>19</w:t>
            </w:r>
            <w:r w:rsidR="00490F70">
              <w:rPr>
                <w:color w:val="171717"/>
                <w:sz w:val="28"/>
              </w:rPr>
              <w:t>.</w:t>
            </w:r>
          </w:p>
        </w:tc>
        <w:tc>
          <w:tcPr>
            <w:tcW w:w="5529" w:type="dxa"/>
            <w:gridSpan w:val="2"/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Круглый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стол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«Итоги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работы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по</w:t>
            </w:r>
            <w:proofErr w:type="gramEnd"/>
          </w:p>
          <w:p w:rsidR="00490F70" w:rsidRDefault="00490F70" w:rsidP="00F56DCE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формированию финансовой грамотности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обучающихся</w:t>
            </w:r>
            <w:proofErr w:type="gramEnd"/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2024-2025 </w:t>
            </w:r>
            <w:proofErr w:type="spellStart"/>
            <w:r>
              <w:rPr>
                <w:color w:val="171717"/>
                <w:sz w:val="28"/>
              </w:rPr>
              <w:t>уч.г</w:t>
            </w:r>
            <w:proofErr w:type="spellEnd"/>
            <w:r>
              <w:rPr>
                <w:color w:val="171717"/>
                <w:sz w:val="28"/>
              </w:rPr>
              <w:t>.»</w:t>
            </w:r>
          </w:p>
        </w:tc>
        <w:tc>
          <w:tcPr>
            <w:tcW w:w="2252" w:type="dxa"/>
          </w:tcPr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зам. директора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 УВР</w:t>
            </w:r>
          </w:p>
        </w:tc>
        <w:tc>
          <w:tcPr>
            <w:tcW w:w="1716" w:type="dxa"/>
            <w:gridSpan w:val="2"/>
          </w:tcPr>
          <w:p w:rsidR="00490F70" w:rsidRDefault="00490F70" w:rsidP="00F56DCE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май</w:t>
            </w:r>
          </w:p>
        </w:tc>
      </w:tr>
      <w:tr w:rsidR="00490F70" w:rsidTr="00F56DCE">
        <w:tblPrEx>
          <w:tblLook w:val="04A0"/>
        </w:tblPrEx>
        <w:trPr>
          <w:trHeight w:val="1609"/>
        </w:trPr>
        <w:tc>
          <w:tcPr>
            <w:tcW w:w="851" w:type="dxa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111115"/>
                <w:sz w:val="28"/>
              </w:rPr>
              <w:t>2</w:t>
            </w:r>
            <w:r w:rsidR="00F56DCE">
              <w:rPr>
                <w:color w:val="111115"/>
                <w:sz w:val="28"/>
              </w:rPr>
              <w:t>0</w:t>
            </w:r>
            <w:r>
              <w:rPr>
                <w:color w:val="111115"/>
                <w:sz w:val="28"/>
              </w:rPr>
              <w:t>.</w:t>
            </w:r>
          </w:p>
        </w:tc>
        <w:tc>
          <w:tcPr>
            <w:tcW w:w="5529" w:type="dxa"/>
            <w:gridSpan w:val="2"/>
          </w:tcPr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Повышение квалификации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педагогических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работников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образовательных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организаций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вопросам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преподавания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основ</w:t>
            </w:r>
          </w:p>
          <w:p w:rsidR="00490F70" w:rsidRDefault="00490F70" w:rsidP="00F56DCE">
            <w:pPr>
              <w:pStyle w:val="TableParagraph"/>
              <w:spacing w:line="308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финансовой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грамотности</w:t>
            </w:r>
          </w:p>
        </w:tc>
        <w:tc>
          <w:tcPr>
            <w:tcW w:w="2252" w:type="dxa"/>
          </w:tcPr>
          <w:p w:rsidR="00490F70" w:rsidRPr="00B7259C" w:rsidRDefault="00490F70" w:rsidP="00F56DCE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учител</w:t>
            </w:r>
            <w:r w:rsidR="00B7259C">
              <w:rPr>
                <w:color w:val="171717"/>
                <w:sz w:val="28"/>
              </w:rPr>
              <w:t>я</w:t>
            </w:r>
          </w:p>
          <w:p w:rsidR="00490F70" w:rsidRDefault="00490F70" w:rsidP="00F56DCE">
            <w:pPr>
              <w:pStyle w:val="TableParagraph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обществознания</w:t>
            </w:r>
          </w:p>
        </w:tc>
        <w:tc>
          <w:tcPr>
            <w:tcW w:w="1716" w:type="dxa"/>
            <w:gridSpan w:val="2"/>
          </w:tcPr>
          <w:p w:rsidR="00490F70" w:rsidRDefault="00490F70" w:rsidP="00F56DC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color w:val="171717"/>
                <w:sz w:val="28"/>
              </w:rPr>
              <w:t>декабрь</w:t>
            </w:r>
          </w:p>
        </w:tc>
      </w:tr>
    </w:tbl>
    <w:p w:rsidR="0004780D" w:rsidRPr="00490F70" w:rsidRDefault="0004780D">
      <w:pPr>
        <w:rPr>
          <w:lang w:val="en-US"/>
        </w:rPr>
      </w:pPr>
    </w:p>
    <w:sectPr w:rsidR="0004780D" w:rsidRPr="00490F70" w:rsidSect="007D1691">
      <w:pgSz w:w="11910" w:h="16840"/>
      <w:pgMar w:top="1100" w:right="2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B4EBF"/>
    <w:multiLevelType w:val="hybridMultilevel"/>
    <w:tmpl w:val="53345D20"/>
    <w:lvl w:ilvl="0" w:tplc="FEF21B9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A8DEF87A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2" w:tplc="12721C6E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3" w:tplc="31DADDBC">
      <w:numFmt w:val="bullet"/>
      <w:lvlText w:val="•"/>
      <w:lvlJc w:val="left"/>
      <w:pPr>
        <w:ind w:left="3197" w:hanging="164"/>
      </w:pPr>
      <w:rPr>
        <w:rFonts w:hint="default"/>
        <w:lang w:val="ru-RU" w:eastAsia="en-US" w:bidi="ar-SA"/>
      </w:rPr>
    </w:lvl>
    <w:lvl w:ilvl="4" w:tplc="27BE2C5E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90E2D19C">
      <w:numFmt w:val="bullet"/>
      <w:lvlText w:val="•"/>
      <w:lvlJc w:val="left"/>
      <w:pPr>
        <w:ind w:left="5183" w:hanging="164"/>
      </w:pPr>
      <w:rPr>
        <w:rFonts w:hint="default"/>
        <w:lang w:val="ru-RU" w:eastAsia="en-US" w:bidi="ar-SA"/>
      </w:rPr>
    </w:lvl>
    <w:lvl w:ilvl="6" w:tplc="DFB008CC">
      <w:numFmt w:val="bullet"/>
      <w:lvlText w:val="•"/>
      <w:lvlJc w:val="left"/>
      <w:pPr>
        <w:ind w:left="6175" w:hanging="164"/>
      </w:pPr>
      <w:rPr>
        <w:rFonts w:hint="default"/>
        <w:lang w:val="ru-RU" w:eastAsia="en-US" w:bidi="ar-SA"/>
      </w:rPr>
    </w:lvl>
    <w:lvl w:ilvl="7" w:tplc="BADC33E8">
      <w:numFmt w:val="bullet"/>
      <w:lvlText w:val="•"/>
      <w:lvlJc w:val="left"/>
      <w:pPr>
        <w:ind w:left="7168" w:hanging="164"/>
      </w:pPr>
      <w:rPr>
        <w:rFonts w:hint="default"/>
        <w:lang w:val="ru-RU" w:eastAsia="en-US" w:bidi="ar-SA"/>
      </w:rPr>
    </w:lvl>
    <w:lvl w:ilvl="8" w:tplc="A5C60B16">
      <w:numFmt w:val="bullet"/>
      <w:lvlText w:val="•"/>
      <w:lvlJc w:val="left"/>
      <w:pPr>
        <w:ind w:left="8161" w:hanging="164"/>
      </w:pPr>
      <w:rPr>
        <w:rFonts w:hint="default"/>
        <w:lang w:val="ru-RU" w:eastAsia="en-US" w:bidi="ar-SA"/>
      </w:rPr>
    </w:lvl>
  </w:abstractNum>
  <w:abstractNum w:abstractNumId="1">
    <w:nsid w:val="3CBC4AFF"/>
    <w:multiLevelType w:val="hybridMultilevel"/>
    <w:tmpl w:val="AA8649A6"/>
    <w:lvl w:ilvl="0" w:tplc="E89676F2">
      <w:numFmt w:val="bullet"/>
      <w:lvlText w:val="-"/>
      <w:lvlJc w:val="left"/>
      <w:pPr>
        <w:ind w:left="107" w:hanging="164"/>
      </w:pPr>
      <w:rPr>
        <w:rFonts w:hint="default"/>
        <w:w w:val="100"/>
        <w:lang w:val="ru-RU" w:eastAsia="en-US" w:bidi="ar-SA"/>
      </w:rPr>
    </w:lvl>
    <w:lvl w:ilvl="1" w:tplc="BACCD662">
      <w:numFmt w:val="bullet"/>
      <w:lvlText w:val="•"/>
      <w:lvlJc w:val="left"/>
      <w:pPr>
        <w:ind w:left="616" w:hanging="164"/>
      </w:pPr>
      <w:rPr>
        <w:rFonts w:hint="default"/>
        <w:lang w:val="ru-RU" w:eastAsia="en-US" w:bidi="ar-SA"/>
      </w:rPr>
    </w:lvl>
    <w:lvl w:ilvl="2" w:tplc="1D4678A2">
      <w:numFmt w:val="bullet"/>
      <w:lvlText w:val="•"/>
      <w:lvlJc w:val="left"/>
      <w:pPr>
        <w:ind w:left="1133" w:hanging="164"/>
      </w:pPr>
      <w:rPr>
        <w:rFonts w:hint="default"/>
        <w:lang w:val="ru-RU" w:eastAsia="en-US" w:bidi="ar-SA"/>
      </w:rPr>
    </w:lvl>
    <w:lvl w:ilvl="3" w:tplc="655874D8">
      <w:numFmt w:val="bullet"/>
      <w:lvlText w:val="•"/>
      <w:lvlJc w:val="left"/>
      <w:pPr>
        <w:ind w:left="1650" w:hanging="164"/>
      </w:pPr>
      <w:rPr>
        <w:rFonts w:hint="default"/>
        <w:lang w:val="ru-RU" w:eastAsia="en-US" w:bidi="ar-SA"/>
      </w:rPr>
    </w:lvl>
    <w:lvl w:ilvl="4" w:tplc="0FC2F764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5" w:tplc="3CCCC2CC">
      <w:numFmt w:val="bullet"/>
      <w:lvlText w:val="•"/>
      <w:lvlJc w:val="left"/>
      <w:pPr>
        <w:ind w:left="2684" w:hanging="164"/>
      </w:pPr>
      <w:rPr>
        <w:rFonts w:hint="default"/>
        <w:lang w:val="ru-RU" w:eastAsia="en-US" w:bidi="ar-SA"/>
      </w:rPr>
    </w:lvl>
    <w:lvl w:ilvl="6" w:tplc="7FE4B320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7" w:tplc="5114C888">
      <w:numFmt w:val="bullet"/>
      <w:lvlText w:val="•"/>
      <w:lvlJc w:val="left"/>
      <w:pPr>
        <w:ind w:left="3717" w:hanging="164"/>
      </w:pPr>
      <w:rPr>
        <w:rFonts w:hint="default"/>
        <w:lang w:val="ru-RU" w:eastAsia="en-US" w:bidi="ar-SA"/>
      </w:rPr>
    </w:lvl>
    <w:lvl w:ilvl="8" w:tplc="9A8A28EC">
      <w:numFmt w:val="bullet"/>
      <w:lvlText w:val="•"/>
      <w:lvlJc w:val="left"/>
      <w:pPr>
        <w:ind w:left="423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D1691"/>
    <w:rsid w:val="0004780D"/>
    <w:rsid w:val="00490F70"/>
    <w:rsid w:val="007D1691"/>
    <w:rsid w:val="00B7259C"/>
    <w:rsid w:val="00F5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16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6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691"/>
    <w:rPr>
      <w:sz w:val="28"/>
      <w:szCs w:val="28"/>
    </w:rPr>
  </w:style>
  <w:style w:type="paragraph" w:styleId="a4">
    <w:name w:val="Title"/>
    <w:basedOn w:val="a"/>
    <w:uiPriority w:val="1"/>
    <w:qFormat/>
    <w:rsid w:val="007D1691"/>
    <w:pPr>
      <w:ind w:left="1358" w:right="17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D1691"/>
    <w:pPr>
      <w:ind w:left="222" w:hanging="164"/>
    </w:pPr>
  </w:style>
  <w:style w:type="paragraph" w:customStyle="1" w:styleId="TableParagraph">
    <w:name w:val="Table Paragraph"/>
    <w:basedOn w:val="a"/>
    <w:uiPriority w:val="1"/>
    <w:qFormat/>
    <w:rsid w:val="007D169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90F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F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Windows User</cp:lastModifiedBy>
  <cp:revision>2</cp:revision>
  <dcterms:created xsi:type="dcterms:W3CDTF">2026-02-16T12:05:00Z</dcterms:created>
  <dcterms:modified xsi:type="dcterms:W3CDTF">2026-02-16T12:05:00Z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